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EA40" w14:textId="77777777" w:rsidR="00914F24" w:rsidRPr="003057B4" w:rsidRDefault="00914F24" w:rsidP="003057B4"/>
    <w:p w14:paraId="56188F30" w14:textId="77777777" w:rsidR="00914F24" w:rsidRPr="003057B4" w:rsidRDefault="00914F24" w:rsidP="003057B4"/>
    <w:p w14:paraId="5652C1AC" w14:textId="20156F37" w:rsidR="003057B4" w:rsidRDefault="00FA7774" w:rsidP="003057B4">
      <w:r w:rsidRPr="00FA7774">
        <w:t xml:space="preserve">Woykoff </w:t>
      </w:r>
      <w:r w:rsidR="003E4F15">
        <w:t>a</w:t>
      </w:r>
      <w:r w:rsidRPr="00FA7774">
        <w:t>ndromen NEW generation</w:t>
      </w:r>
      <w:r w:rsidR="00D71A4C">
        <w:t xml:space="preserve"> 60 </w:t>
      </w:r>
      <w:r w:rsidR="00E66844">
        <w:t>cps</w:t>
      </w:r>
    </w:p>
    <w:p w14:paraId="7DAE8962" w14:textId="77777777" w:rsidR="00FA7774" w:rsidRPr="003057B4" w:rsidRDefault="00FA7774" w:rsidP="003057B4"/>
    <w:p w14:paraId="2EDDAA85" w14:textId="77777777" w:rsidR="00FA7774" w:rsidRDefault="00FA7774" w:rsidP="00FA7774">
      <w:r>
        <w:t>Doplněk stravy pro muže 50+</w:t>
      </w:r>
    </w:p>
    <w:p w14:paraId="08E3891C" w14:textId="77777777" w:rsidR="00FA7774" w:rsidRDefault="00FA7774" w:rsidP="00FA7774"/>
    <w:p w14:paraId="1C0FB404" w14:textId="77777777" w:rsidR="00FA7774" w:rsidRDefault="00FA7774" w:rsidP="00FA7774">
      <w:r>
        <w:t>Doplněk stravy obsahuje unikátní bylinný komplex STETOTERIN 362 mg v denní dávce, který podporuje organismus muže při problémech v andropauze.</w:t>
      </w:r>
    </w:p>
    <w:p w14:paraId="2179C3D0" w14:textId="77777777" w:rsidR="00FA7774" w:rsidRDefault="00FA7774" w:rsidP="00FA7774"/>
    <w:p w14:paraId="5759CB8B" w14:textId="77777777" w:rsidR="00FA7774" w:rsidRDefault="00FA7774" w:rsidP="00FA7774">
      <w:r>
        <w:t>Nejčastější příznaky andropauzy:</w:t>
      </w:r>
    </w:p>
    <w:p w14:paraId="2AE26A31" w14:textId="77777777" w:rsidR="00FA7774" w:rsidRDefault="00FA7774" w:rsidP="00FA7774">
      <w:r>
        <w:t>• ztráta svalové hmoty / zvýšení tělesného tuku (zejména v oblasti břicha)</w:t>
      </w:r>
    </w:p>
    <w:p w14:paraId="4B109358" w14:textId="77777777" w:rsidR="00FA7774" w:rsidRDefault="00FA7774" w:rsidP="00FA7774">
      <w:r>
        <w:t>• všeobecná slabost organismu</w:t>
      </w:r>
    </w:p>
    <w:p w14:paraId="55F183FD" w14:textId="77777777" w:rsidR="00FA7774" w:rsidRDefault="00FA7774" w:rsidP="00FA7774">
      <w:r>
        <w:t>• snížené sebevědomí a nadšení</w:t>
      </w:r>
    </w:p>
    <w:p w14:paraId="2D6165C4" w14:textId="77777777" w:rsidR="00FA7774" w:rsidRDefault="00FA7774" w:rsidP="00FA7774">
      <w:r>
        <w:t>• zvýšená podrážděnost</w:t>
      </w:r>
    </w:p>
    <w:p w14:paraId="0C89D66A" w14:textId="77777777" w:rsidR="00FA7774" w:rsidRDefault="00FA7774" w:rsidP="00FA7774">
      <w:r>
        <w:t>• problémy s pamětí a koncentrací</w:t>
      </w:r>
    </w:p>
    <w:p w14:paraId="1EF35B8E" w14:textId="77777777" w:rsidR="00FA7774" w:rsidRDefault="00FA7774" w:rsidP="00FA7774">
      <w:r>
        <w:t>• problémy s prostatou</w:t>
      </w:r>
    </w:p>
    <w:p w14:paraId="790C0F27" w14:textId="77777777" w:rsidR="00FA7774" w:rsidRDefault="00FA7774" w:rsidP="00FA7774">
      <w:r>
        <w:t>• zvýšené pocení</w:t>
      </w:r>
    </w:p>
    <w:p w14:paraId="5EAE50B0" w14:textId="77777777" w:rsidR="00FA7774" w:rsidRDefault="00FA7774" w:rsidP="00FA7774">
      <w:r>
        <w:t>• ztráta vlasů</w:t>
      </w:r>
    </w:p>
    <w:p w14:paraId="605A6426" w14:textId="77777777" w:rsidR="00FA7774" w:rsidRDefault="00FA7774" w:rsidP="00FA7774">
      <w:r>
        <w:t>• zvýšená citlivost na chlad</w:t>
      </w:r>
    </w:p>
    <w:p w14:paraId="06C0FB72" w14:textId="77777777" w:rsidR="00FA7774" w:rsidRDefault="00FA7774" w:rsidP="00FA7774">
      <w:r>
        <w:t>• malé libido</w:t>
      </w:r>
    </w:p>
    <w:p w14:paraId="4278524F" w14:textId="77777777" w:rsidR="00FA7774" w:rsidRDefault="00FA7774" w:rsidP="00FA7774"/>
    <w:p w14:paraId="6D876BDC" w14:textId="6E8E52B0" w:rsidR="00FA7774" w:rsidRDefault="00FA7774" w:rsidP="00FA7774">
      <w:r>
        <w:t xml:space="preserve">Obsah balení: 60 veganských </w:t>
      </w:r>
      <w:r w:rsidR="00E66844">
        <w:t>kapslí</w:t>
      </w:r>
    </w:p>
    <w:p w14:paraId="7F41BD0C" w14:textId="77777777" w:rsidR="00FA7774" w:rsidRDefault="00FA7774" w:rsidP="00FA7774"/>
    <w:p w14:paraId="17FE6561" w14:textId="77777777" w:rsidR="00FA7774" w:rsidRDefault="00FA7774" w:rsidP="00FA7774">
      <w:r>
        <w:t>Aktivní látky: Stetoterin 181 mg (s obsahem extraktů Panax ginseng 80% Ginsenosides, Lepidium meyenii 10:1, Turnera diffusa 10:1, Crocus sativus 4:1), vitamín E 6 mg, zinek 15 mg, selen 0,03 mg a inulin 143 mg.</w:t>
      </w:r>
    </w:p>
    <w:p w14:paraId="158402FF" w14:textId="2096EE88" w:rsidR="00FA7774" w:rsidRDefault="00FA7774" w:rsidP="00FA7774"/>
    <w:p w14:paraId="756D5141" w14:textId="79867E05" w:rsidR="00FA7774" w:rsidRDefault="00FA7774" w:rsidP="00FA7774">
      <w:r>
        <w:t>Složení: Inulin, Panax ginseng 80% Ginsenosides, Lepidium meyenii 10:1, Citrát zinečnatý, Turnera diffusa 10:1, tokoferol acetát-50%, Stearan hořečnatý, Crocus sativus 4:1, Seleničitan sodný. Tobolky veganské: Hydroxypropylmetylcelulosa, barvící extrakt: spirulina.</w:t>
      </w:r>
    </w:p>
    <w:p w14:paraId="59498B2E" w14:textId="77777777" w:rsidR="00FA7774" w:rsidRDefault="00FA7774" w:rsidP="00FA7774"/>
    <w:p w14:paraId="7DF5D1C2" w14:textId="28BD536B" w:rsidR="00FA7774" w:rsidRDefault="00FA7774" w:rsidP="00FA7774">
      <w:r>
        <w:t xml:space="preserve">Dávkování: 2 </w:t>
      </w:r>
      <w:r w:rsidR="00E66844">
        <w:t>kapsle</w:t>
      </w:r>
      <w:r>
        <w:t xml:space="preserve"> denně. </w:t>
      </w:r>
      <w:r w:rsidR="00E66844">
        <w:t>Kapsle</w:t>
      </w:r>
      <w:r>
        <w:t xml:space="preserve"> je vhodné užít nejlépe ráno a večer, a to nalačno a zapít dostatkem vody. Doplněk stravy andromen NEW generation působí dlouhodobě, změnu můžete očekávat po 2-3 týdnech. Doplněk stravy užívejte dlouhodobě, minimálně po dobu 3 měsíců.</w:t>
      </w:r>
    </w:p>
    <w:p w14:paraId="55F4FADA" w14:textId="6B850EBF" w:rsidR="00FA7774" w:rsidRDefault="00FA7774" w:rsidP="00FA7774"/>
    <w:p w14:paraId="7F5D8F7D" w14:textId="6BBDF834" w:rsidR="00D95A8F" w:rsidRDefault="00FA7774" w:rsidP="00FA7774">
      <w:r>
        <w:t>Upozornění: Vzhledem k účinku doplňku stravy andromen NEW generation na hladinu cukru v krvi, je vhodné současné použití s léky na diabetes konzultovat se svým lékařem či lékárníkem.</w:t>
      </w:r>
      <w:r w:rsidR="00E66844">
        <w:t xml:space="preserve"> </w:t>
      </w:r>
      <w:r>
        <w:t>Není určeno pro ženy a děti.</w:t>
      </w:r>
    </w:p>
    <w:p w14:paraId="1766660E" w14:textId="77777777" w:rsidR="00FA7774" w:rsidRPr="003057B4" w:rsidRDefault="00FA7774" w:rsidP="00FA7774"/>
    <w:p w14:paraId="3274182E" w14:textId="77777777" w:rsidR="005E6590" w:rsidRPr="003057B4" w:rsidRDefault="005E6590" w:rsidP="003057B4">
      <w:r w:rsidRPr="003057B4">
        <w:t>Výrobce: Woykoff a.s., Hauptova 594, 156 00 Praha 5.</w:t>
      </w:r>
    </w:p>
    <w:p w14:paraId="2AD05C67" w14:textId="77777777" w:rsidR="00E71B20" w:rsidRPr="003057B4" w:rsidRDefault="00E71B20" w:rsidP="003057B4"/>
    <w:p w14:paraId="16759E08" w14:textId="77777777" w:rsidR="00E71B20" w:rsidRPr="003057B4" w:rsidRDefault="00E71B20" w:rsidP="003057B4">
      <w:r w:rsidRPr="003057B4">
        <w:t>Doplněk stravy.</w:t>
      </w:r>
    </w:p>
    <w:p w14:paraId="393C5EBD" w14:textId="77777777" w:rsidR="00E71B20" w:rsidRPr="003057B4" w:rsidRDefault="00E71B20" w:rsidP="003057B4"/>
    <w:p w14:paraId="5C0B5D96" w14:textId="36D0A031" w:rsidR="00914F24" w:rsidRPr="003057B4" w:rsidRDefault="00914F24" w:rsidP="003057B4">
      <w:r w:rsidRPr="003057B4">
        <w:t xml:space="preserve">EAN: </w:t>
      </w:r>
      <w:r w:rsidR="00FA7774" w:rsidRPr="00FA7774">
        <w:t>8594070860913</w:t>
      </w:r>
    </w:p>
    <w:p w14:paraId="3B123708" w14:textId="018B2D3B" w:rsidR="00E71B20" w:rsidRPr="003057B4" w:rsidRDefault="00E71B20" w:rsidP="003057B4">
      <w:r w:rsidRPr="003057B4">
        <w:t xml:space="preserve">PDK: </w:t>
      </w:r>
    </w:p>
    <w:p w14:paraId="44D60B31" w14:textId="77777777" w:rsidR="00E82D09" w:rsidRPr="003057B4" w:rsidRDefault="00E82D09" w:rsidP="003057B4"/>
    <w:sectPr w:rsidR="00E82D09" w:rsidRPr="003057B4" w:rsidSect="00B55352">
      <w:headerReference w:type="default" r:id="rId7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BF15" w14:textId="77777777" w:rsidR="00464659" w:rsidRDefault="00464659" w:rsidP="005C048C">
      <w:r>
        <w:separator/>
      </w:r>
    </w:p>
  </w:endnote>
  <w:endnote w:type="continuationSeparator" w:id="0">
    <w:p w14:paraId="77E34D9B" w14:textId="77777777" w:rsidR="00464659" w:rsidRDefault="00464659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9CFB" w14:textId="77777777" w:rsidR="00464659" w:rsidRDefault="00464659" w:rsidP="005C048C">
      <w:r>
        <w:separator/>
      </w:r>
    </w:p>
  </w:footnote>
  <w:footnote w:type="continuationSeparator" w:id="0">
    <w:p w14:paraId="4C963F17" w14:textId="77777777" w:rsidR="00464659" w:rsidRDefault="00464659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2E1" w14:textId="77777777" w:rsidR="00E1081F" w:rsidRDefault="00E1081F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F63DFA9" wp14:editId="45882BF6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C"/>
    <w:rsid w:val="00004305"/>
    <w:rsid w:val="0003044B"/>
    <w:rsid w:val="00060709"/>
    <w:rsid w:val="000829F6"/>
    <w:rsid w:val="00090861"/>
    <w:rsid w:val="000B4F83"/>
    <w:rsid w:val="00106B37"/>
    <w:rsid w:val="0012059D"/>
    <w:rsid w:val="0012456B"/>
    <w:rsid w:val="00156EC8"/>
    <w:rsid w:val="00172957"/>
    <w:rsid w:val="0017417B"/>
    <w:rsid w:val="001904C5"/>
    <w:rsid w:val="001B5750"/>
    <w:rsid w:val="001B6D63"/>
    <w:rsid w:val="001C245F"/>
    <w:rsid w:val="00212A54"/>
    <w:rsid w:val="0023462A"/>
    <w:rsid w:val="00260391"/>
    <w:rsid w:val="00262FEC"/>
    <w:rsid w:val="00266547"/>
    <w:rsid w:val="00276D02"/>
    <w:rsid w:val="002A3B02"/>
    <w:rsid w:val="002A681C"/>
    <w:rsid w:val="002C6F3A"/>
    <w:rsid w:val="002D24B3"/>
    <w:rsid w:val="002D7121"/>
    <w:rsid w:val="002E2F8B"/>
    <w:rsid w:val="002F1274"/>
    <w:rsid w:val="003057B4"/>
    <w:rsid w:val="00315689"/>
    <w:rsid w:val="00321441"/>
    <w:rsid w:val="00340262"/>
    <w:rsid w:val="00340276"/>
    <w:rsid w:val="003706B3"/>
    <w:rsid w:val="0039310A"/>
    <w:rsid w:val="003A6147"/>
    <w:rsid w:val="003B1140"/>
    <w:rsid w:val="003D2C99"/>
    <w:rsid w:val="003E1EE0"/>
    <w:rsid w:val="003E3387"/>
    <w:rsid w:val="003E4F15"/>
    <w:rsid w:val="004038DA"/>
    <w:rsid w:val="00403A27"/>
    <w:rsid w:val="00410BB0"/>
    <w:rsid w:val="00422C3F"/>
    <w:rsid w:val="00433FC9"/>
    <w:rsid w:val="00452BCD"/>
    <w:rsid w:val="004618F3"/>
    <w:rsid w:val="00464659"/>
    <w:rsid w:val="00466091"/>
    <w:rsid w:val="004839FA"/>
    <w:rsid w:val="00487169"/>
    <w:rsid w:val="0048727A"/>
    <w:rsid w:val="0049615C"/>
    <w:rsid w:val="004A1E98"/>
    <w:rsid w:val="004B5434"/>
    <w:rsid w:val="004C5514"/>
    <w:rsid w:val="005177CF"/>
    <w:rsid w:val="00525D2F"/>
    <w:rsid w:val="00534467"/>
    <w:rsid w:val="00534CCC"/>
    <w:rsid w:val="005432A5"/>
    <w:rsid w:val="005534F3"/>
    <w:rsid w:val="00554C82"/>
    <w:rsid w:val="00560D87"/>
    <w:rsid w:val="005639B5"/>
    <w:rsid w:val="00564A88"/>
    <w:rsid w:val="005814FD"/>
    <w:rsid w:val="005826D7"/>
    <w:rsid w:val="00582FE5"/>
    <w:rsid w:val="00586AA6"/>
    <w:rsid w:val="0058748C"/>
    <w:rsid w:val="0059007C"/>
    <w:rsid w:val="00590699"/>
    <w:rsid w:val="005A1E10"/>
    <w:rsid w:val="005C048C"/>
    <w:rsid w:val="005E6590"/>
    <w:rsid w:val="005F3AFD"/>
    <w:rsid w:val="00613052"/>
    <w:rsid w:val="00616053"/>
    <w:rsid w:val="00620448"/>
    <w:rsid w:val="0063087B"/>
    <w:rsid w:val="00657073"/>
    <w:rsid w:val="00672700"/>
    <w:rsid w:val="006820AE"/>
    <w:rsid w:val="006C316E"/>
    <w:rsid w:val="006C76FD"/>
    <w:rsid w:val="006E3621"/>
    <w:rsid w:val="00702F77"/>
    <w:rsid w:val="00712C37"/>
    <w:rsid w:val="00720172"/>
    <w:rsid w:val="00731799"/>
    <w:rsid w:val="00780674"/>
    <w:rsid w:val="0078376D"/>
    <w:rsid w:val="00786FB0"/>
    <w:rsid w:val="007A2A2A"/>
    <w:rsid w:val="007A40DB"/>
    <w:rsid w:val="007C5DCC"/>
    <w:rsid w:val="00820E4F"/>
    <w:rsid w:val="00823A13"/>
    <w:rsid w:val="00830BCD"/>
    <w:rsid w:val="008752C3"/>
    <w:rsid w:val="00876A28"/>
    <w:rsid w:val="008A4DA3"/>
    <w:rsid w:val="008A7754"/>
    <w:rsid w:val="008B0B6F"/>
    <w:rsid w:val="008D3164"/>
    <w:rsid w:val="008F44D2"/>
    <w:rsid w:val="00911852"/>
    <w:rsid w:val="00913912"/>
    <w:rsid w:val="00914F24"/>
    <w:rsid w:val="00953A7A"/>
    <w:rsid w:val="00962527"/>
    <w:rsid w:val="009651CB"/>
    <w:rsid w:val="00987831"/>
    <w:rsid w:val="009901CB"/>
    <w:rsid w:val="00993786"/>
    <w:rsid w:val="00996571"/>
    <w:rsid w:val="00997EC6"/>
    <w:rsid w:val="009E0502"/>
    <w:rsid w:val="00A042C9"/>
    <w:rsid w:val="00A05B9C"/>
    <w:rsid w:val="00A0602F"/>
    <w:rsid w:val="00A72EDD"/>
    <w:rsid w:val="00A77BFE"/>
    <w:rsid w:val="00A93B46"/>
    <w:rsid w:val="00A97011"/>
    <w:rsid w:val="00AB09D0"/>
    <w:rsid w:val="00AC7D43"/>
    <w:rsid w:val="00AD232A"/>
    <w:rsid w:val="00AE0889"/>
    <w:rsid w:val="00AF4CBB"/>
    <w:rsid w:val="00B03A9C"/>
    <w:rsid w:val="00B07D94"/>
    <w:rsid w:val="00B12528"/>
    <w:rsid w:val="00B17AE0"/>
    <w:rsid w:val="00B55352"/>
    <w:rsid w:val="00B56D3F"/>
    <w:rsid w:val="00B73048"/>
    <w:rsid w:val="00B73CFD"/>
    <w:rsid w:val="00B8069B"/>
    <w:rsid w:val="00B8337E"/>
    <w:rsid w:val="00B93F91"/>
    <w:rsid w:val="00BB1EB0"/>
    <w:rsid w:val="00BC5F68"/>
    <w:rsid w:val="00BD3467"/>
    <w:rsid w:val="00BE6169"/>
    <w:rsid w:val="00BF3640"/>
    <w:rsid w:val="00C1319F"/>
    <w:rsid w:val="00C208E6"/>
    <w:rsid w:val="00C40627"/>
    <w:rsid w:val="00C43C96"/>
    <w:rsid w:val="00C500A8"/>
    <w:rsid w:val="00C5626E"/>
    <w:rsid w:val="00C6510E"/>
    <w:rsid w:val="00C72168"/>
    <w:rsid w:val="00C73B0C"/>
    <w:rsid w:val="00C85117"/>
    <w:rsid w:val="00CA1FA8"/>
    <w:rsid w:val="00CC133F"/>
    <w:rsid w:val="00CD70B2"/>
    <w:rsid w:val="00CE2C81"/>
    <w:rsid w:val="00CF3BF6"/>
    <w:rsid w:val="00CF6FAC"/>
    <w:rsid w:val="00CF6FFC"/>
    <w:rsid w:val="00D71A4C"/>
    <w:rsid w:val="00D90C2C"/>
    <w:rsid w:val="00D95A8F"/>
    <w:rsid w:val="00DB1843"/>
    <w:rsid w:val="00DD1003"/>
    <w:rsid w:val="00DE74AA"/>
    <w:rsid w:val="00E0026F"/>
    <w:rsid w:val="00E03E73"/>
    <w:rsid w:val="00E0463E"/>
    <w:rsid w:val="00E1081F"/>
    <w:rsid w:val="00E15DB8"/>
    <w:rsid w:val="00E54281"/>
    <w:rsid w:val="00E66844"/>
    <w:rsid w:val="00E67A54"/>
    <w:rsid w:val="00E71B20"/>
    <w:rsid w:val="00E7622F"/>
    <w:rsid w:val="00E82D09"/>
    <w:rsid w:val="00E978C2"/>
    <w:rsid w:val="00EA325A"/>
    <w:rsid w:val="00EB2339"/>
    <w:rsid w:val="00EC6B00"/>
    <w:rsid w:val="00ED0C34"/>
    <w:rsid w:val="00ED3BF0"/>
    <w:rsid w:val="00EF6598"/>
    <w:rsid w:val="00F04ABD"/>
    <w:rsid w:val="00F24F3C"/>
    <w:rsid w:val="00F318F0"/>
    <w:rsid w:val="00F45221"/>
    <w:rsid w:val="00F541F7"/>
    <w:rsid w:val="00F641D8"/>
    <w:rsid w:val="00F75D7A"/>
    <w:rsid w:val="00FA7774"/>
    <w:rsid w:val="00F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52438"/>
  <w15:docId w15:val="{ACDB51C7-4B30-490E-B77D-119FA543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character" w:customStyle="1" w:styleId="tgc">
    <w:name w:val="_tgc"/>
    <w:basedOn w:val="Standardnpsmoodstavce"/>
    <w:rsid w:val="0099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315F-A457-4132-B921-5ECA37B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5</cp:revision>
  <cp:lastPrinted>2017-12-09T11:15:00Z</cp:lastPrinted>
  <dcterms:created xsi:type="dcterms:W3CDTF">2021-08-10T07:37:00Z</dcterms:created>
  <dcterms:modified xsi:type="dcterms:W3CDTF">2021-08-11T08:15:00Z</dcterms:modified>
</cp:coreProperties>
</file>